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0D2" w:rsidRDefault="00380330">
      <w:pPr>
        <w:widowControl w:val="0"/>
        <w:tabs>
          <w:tab w:val="left" w:pos="567"/>
        </w:tabs>
        <w:spacing w:after="0" w:line="360" w:lineRule="auto"/>
        <w:ind w:right="-51"/>
        <w:contextualSpacing/>
        <w:rPr>
          <w:rFonts w:ascii="Arial" w:eastAsia="Times New Roman" w:hAnsi="Arial" w:cs="Arial"/>
          <w:bCs/>
          <w:strike/>
          <w:color w:val="FF0000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Załącznik nr 6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do zapytanie ofertowego</w:t>
      </w:r>
    </w:p>
    <w:p w:rsidR="005B50D2" w:rsidRDefault="00380330">
      <w:pPr>
        <w:pStyle w:val="Nagwek1"/>
        <w:spacing w:before="200" w:line="360" w:lineRule="auto"/>
        <w:rPr>
          <w:rStyle w:val="Pogrubienie"/>
        </w:rPr>
      </w:pPr>
      <w:r>
        <w:rPr>
          <w:rStyle w:val="Pogrubienie"/>
        </w:rPr>
        <w:t xml:space="preserve">Projekt umowy </w:t>
      </w:r>
    </w:p>
    <w:p w:rsidR="005B50D2" w:rsidRDefault="00380330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Umowa nr: </w:t>
      </w:r>
      <w:r>
        <w:rPr>
          <w:rFonts w:ascii="Arial" w:hAnsi="Arial" w:cs="Arial"/>
          <w:bCs/>
          <w:strike/>
          <w:color w:val="FF0000"/>
          <w:sz w:val="24"/>
          <w:szCs w:val="24"/>
        </w:rPr>
        <w:br/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związana z realizacją projektu pn. </w:t>
      </w:r>
      <w:r w:rsidR="00420446">
        <w:rPr>
          <w:rFonts w:ascii="Arial" w:eastAsiaTheme="majorEastAsia" w:hAnsi="Arial" w:cstheme="majorBidi"/>
          <w:b/>
          <w:color w:val="000000" w:themeColor="text1"/>
          <w:sz w:val="24"/>
          <w:szCs w:val="40"/>
        </w:rPr>
        <w:t>„</w:t>
      </w:r>
      <w:r>
        <w:rPr>
          <w:rFonts w:ascii="Arial" w:eastAsiaTheme="majorEastAsia" w:hAnsi="Arial" w:cstheme="majorBidi"/>
          <w:b/>
          <w:color w:val="000000" w:themeColor="text1"/>
          <w:sz w:val="24"/>
          <w:szCs w:val="40"/>
        </w:rPr>
        <w:t>Równy Dostęp do Edukacji dla Wszystkich – Wspieranie Włączającego Kształcenia i Szkolenia w Szkole Podstawowej nr 1 im. L</w:t>
      </w:r>
      <w:r w:rsidR="00420446">
        <w:rPr>
          <w:rFonts w:ascii="Arial" w:eastAsiaTheme="majorEastAsia" w:hAnsi="Arial" w:cstheme="majorBidi"/>
          <w:b/>
          <w:color w:val="000000" w:themeColor="text1"/>
          <w:sz w:val="24"/>
          <w:szCs w:val="40"/>
        </w:rPr>
        <w:t>otników Polskich w Poddębicach”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o nr </w:t>
      </w:r>
      <w:r>
        <w:rPr>
          <w:rFonts w:ascii="Arial" w:eastAsiaTheme="majorEastAsia" w:hAnsi="Arial" w:cstheme="majorBidi"/>
          <w:b/>
          <w:color w:val="000000" w:themeColor="text1"/>
          <w:sz w:val="24"/>
          <w:szCs w:val="40"/>
        </w:rPr>
        <w:t>FELD.08.10-IZ.00-0015/25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dniu:                   roku w Poddębicach pomiędzy 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Nabywca: Gmina Poddębice, ul. Łódzka 17/2</w:t>
      </w:r>
      <w:r>
        <w:rPr>
          <w:rFonts w:ascii="Arial" w:hAnsi="Arial" w:cs="Arial"/>
          <w:bCs/>
          <w:sz w:val="24"/>
          <w:szCs w:val="24"/>
        </w:rPr>
        <w:t>1</w:t>
      </w:r>
      <w:r w:rsidR="00420446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 xml:space="preserve"> 99-200 Poddębice</w:t>
      </w:r>
      <w:r w:rsidR="00420446">
        <w:rPr>
          <w:rFonts w:ascii="Arial" w:hAnsi="Arial" w:cs="Arial"/>
          <w:bCs/>
          <w:sz w:val="24"/>
          <w:szCs w:val="24"/>
        </w:rPr>
        <w:t>, NIP: 8281355100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trike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Realizator/Odbiorca: Szkoła Podstawowa nr 1 im. </w:t>
      </w:r>
      <w:r w:rsidR="00420446">
        <w:rPr>
          <w:rFonts w:ascii="Arial" w:hAnsi="Arial" w:cs="Arial"/>
          <w:bCs/>
          <w:sz w:val="24"/>
          <w:szCs w:val="24"/>
        </w:rPr>
        <w:t>Lotników Polskich w Poddębicach</w:t>
      </w:r>
      <w:r>
        <w:rPr>
          <w:rFonts w:ascii="Arial" w:hAnsi="Arial" w:cs="Arial"/>
          <w:bCs/>
          <w:sz w:val="24"/>
          <w:szCs w:val="24"/>
        </w:rPr>
        <w:t>, posiadającą nr identyfikacj</w:t>
      </w:r>
      <w:r>
        <w:rPr>
          <w:rFonts w:ascii="Arial" w:hAnsi="Arial" w:cs="Arial"/>
          <w:bCs/>
          <w:sz w:val="24"/>
          <w:szCs w:val="24"/>
        </w:rPr>
        <w:t xml:space="preserve">i podatkowej NIP 8281282068,w imieniu której działa: Sebastian Bamberski  – Dyrektor </w:t>
      </w:r>
      <w:r w:rsidR="00420446">
        <w:rPr>
          <w:rFonts w:ascii="Arial" w:hAnsi="Arial" w:cs="Arial"/>
          <w:bCs/>
          <w:sz w:val="24"/>
          <w:szCs w:val="24"/>
        </w:rPr>
        <w:t>Szkoły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zwaną dalej „Zamawiającym”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                             NIP:               REGON:              KRS:               reprezentowanym przez: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zwanym dalej „Wykon</w:t>
      </w:r>
      <w:r>
        <w:rPr>
          <w:rFonts w:ascii="Arial" w:hAnsi="Arial" w:cs="Arial"/>
          <w:bCs/>
          <w:sz w:val="24"/>
          <w:szCs w:val="24"/>
        </w:rPr>
        <w:t>awcą”,</w:t>
      </w:r>
    </w:p>
    <w:p w:rsidR="005B50D2" w:rsidRDefault="00380330">
      <w:pPr>
        <w:spacing w:after="0" w:line="360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w wyniku postępowania o udzielenie zamówienia publicznego przeprowadzonego w trybie zapytania ofertowego o wartości szacunkowej zamówienia poniżej kwoty określonej w art. 2 ust.1 pkt 1 ustawy z dnia 11 września 2019 r. - Prawo zamówień publicznych  (</w:t>
      </w:r>
      <w:proofErr w:type="spellStart"/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t.j</w:t>
      </w:r>
      <w:proofErr w:type="spellEnd"/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. D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 xml:space="preserve">z. U. z 2024 r., poz. 1320 ze zm.) </w:t>
      </w:r>
      <w:r>
        <w:rPr>
          <w:rFonts w:ascii="Arial" w:hAnsi="Arial" w:cs="Arial"/>
          <w:bCs/>
          <w:iCs/>
          <w:sz w:val="24"/>
          <w:szCs w:val="24"/>
        </w:rPr>
        <w:t xml:space="preserve">została </w:t>
      </w:r>
      <w:r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zawarta umowa o  następującej treści:</w:t>
      </w:r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§1.</w:t>
      </w: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zleca a Wykonawca zobowiązuje się przeprowadzić szkolenia w ramach zadanie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pn</w:t>
      </w:r>
      <w:proofErr w:type="spellEnd"/>
      <w:r>
        <w:rPr>
          <w:rFonts w:ascii="Arial" w:hAnsi="Arial" w:cs="Arial"/>
          <w:bCs/>
        </w:rPr>
        <w:t>.</w:t>
      </w:r>
      <w:r>
        <w:rPr>
          <w:rFonts w:ascii="Arial" w:hAnsi="Arial" w:cs="Arial"/>
          <w:iCs/>
          <w:color w:val="000000" w:themeColor="text1"/>
          <w:lang w:eastAsia="pl-PL"/>
        </w:rPr>
        <w:t>„Podnoszenie kompetencji/kwalifikacji n-li SP  nr 1 w Poddębicach w ramach projek</w:t>
      </w:r>
      <w:r w:rsidR="00420446">
        <w:rPr>
          <w:rFonts w:ascii="Arial" w:hAnsi="Arial" w:cs="Arial"/>
          <w:iCs/>
          <w:color w:val="000000" w:themeColor="text1"/>
          <w:lang w:eastAsia="pl-PL"/>
        </w:rPr>
        <w:t>tu pn. „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</w:rPr>
        <w:t>ówny Dostęp do Edukacji dla Wszystkich – Wspieranie Włączającego Kształcenia i Szkolenia w Szkole Podstawowej nr 1 im. Lotników Polskich w Poddębicach</w:t>
      </w:r>
      <w:r w:rsidR="00420446">
        <w:rPr>
          <w:rFonts w:ascii="Arial" w:hAnsi="Arial" w:cs="Arial"/>
        </w:rPr>
        <w:t>”</w:t>
      </w:r>
      <w:bookmarkStart w:id="0" w:name="_Hlk215400977"/>
      <w:r>
        <w:rPr>
          <w:rFonts w:ascii="Arial" w:hAnsi="Arial" w:cs="Arial"/>
        </w:rPr>
        <w:t xml:space="preserve">  </w:t>
      </w:r>
      <w:bookmarkEnd w:id="0"/>
      <w:r>
        <w:rPr>
          <w:rFonts w:ascii="Arial" w:hAnsi="Arial" w:cs="Arial"/>
        </w:rPr>
        <w:t>współfinansowanego ze środków Europejskiego Funduszu Społecznego Plus w ramach programu Regio</w:t>
      </w:r>
      <w:r>
        <w:rPr>
          <w:rFonts w:ascii="Arial" w:hAnsi="Arial" w:cs="Arial"/>
        </w:rPr>
        <w:t xml:space="preserve">nalnego Fundusze Europejskie dla Łódzkiego 2021-2027 Nr projektu </w:t>
      </w:r>
      <w:r>
        <w:rPr>
          <w:rFonts w:ascii="Arial" w:eastAsiaTheme="majorEastAsia" w:hAnsi="Arial" w:cstheme="majorBidi"/>
        </w:rPr>
        <w:t>FELD.08.10-IZ.00-0015/25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 w zakresie:</w:t>
      </w:r>
    </w:p>
    <w:p w:rsidR="005B50D2" w:rsidRDefault="00380330">
      <w:pPr>
        <w:pStyle w:val="Akapitzlist"/>
        <w:spacing w:after="0" w:line="360" w:lineRule="auto"/>
        <w:ind w:left="714"/>
        <w:contextualSpacing/>
        <w:rPr>
          <w:rFonts w:ascii="Arial" w:hAnsi="Arial" w:cs="Arial"/>
        </w:rPr>
      </w:pPr>
      <w:r>
        <w:rPr>
          <w:rFonts w:ascii="Arial" w:hAnsi="Arial" w:cs="Arial"/>
        </w:rPr>
        <w:t>1)</w:t>
      </w:r>
      <w:r>
        <w:rPr>
          <w:rFonts w:ascii="Arial" w:hAnsi="Arial" w:cs="Arial"/>
          <w:b/>
          <w:bCs/>
        </w:rPr>
        <w:t xml:space="preserve"> Część I zamówienia</w:t>
      </w:r>
      <w:r w:rsidR="00420446">
        <w:rPr>
          <w:rFonts w:ascii="Arial" w:hAnsi="Arial" w:cs="Arial"/>
        </w:rPr>
        <w:t xml:space="preserve"> – temat szkolenia</w:t>
      </w:r>
      <w:r>
        <w:rPr>
          <w:rFonts w:ascii="Arial" w:hAnsi="Arial" w:cs="Arial"/>
          <w:bCs/>
        </w:rPr>
        <w:t xml:space="preserve">: </w:t>
      </w:r>
      <w:r>
        <w:rPr>
          <w:rFonts w:ascii="Arial" w:eastAsia="Calibri" w:hAnsi="Arial" w:cs="Arial"/>
          <w:bCs/>
          <w:kern w:val="2"/>
          <w14:ligatures w14:val="standardContextual"/>
        </w:rPr>
        <w:t>Wyr</w:t>
      </w:r>
      <w:r>
        <w:rPr>
          <w:rFonts w:ascii="Arial" w:hAnsi="Arial" w:cs="Arial"/>
          <w:bCs/>
        </w:rPr>
        <w:t>ównywanie szans edukacyjnych (edukacja włączająca)</w:t>
      </w:r>
      <w:r>
        <w:rPr>
          <w:rFonts w:ascii="Arial" w:hAnsi="Arial" w:cs="Arial"/>
          <w:bCs/>
        </w:rPr>
        <w:t>, lic</w:t>
      </w:r>
      <w:r w:rsidR="00420446">
        <w:rPr>
          <w:rFonts w:ascii="Arial" w:hAnsi="Arial" w:cs="Arial"/>
          <w:bCs/>
        </w:rPr>
        <w:t>zba uczestników –70 nauczycieli, czas </w:t>
      </w:r>
      <w:r>
        <w:rPr>
          <w:rFonts w:ascii="Arial" w:hAnsi="Arial" w:cs="Arial"/>
          <w:bCs/>
        </w:rPr>
        <w:t xml:space="preserve">trwania szkolenia 4 h. </w:t>
      </w:r>
    </w:p>
    <w:p w:rsidR="005B50D2" w:rsidRDefault="00380330">
      <w:pPr>
        <w:pStyle w:val="Akapitzlist"/>
        <w:spacing w:after="0" w:line="360" w:lineRule="auto"/>
        <w:ind w:left="714"/>
        <w:contextualSpacing/>
        <w:rPr>
          <w:rFonts w:ascii="Arial" w:hAnsi="Arial"/>
        </w:rPr>
      </w:pPr>
      <w:r>
        <w:rPr>
          <w:rFonts w:ascii="Arial" w:hAnsi="Arial" w:cs="Arial"/>
          <w:b/>
        </w:rPr>
        <w:lastRenderedPageBreak/>
        <w:t xml:space="preserve">Program szkolenia: </w:t>
      </w:r>
      <w:r>
        <w:rPr>
          <w:rFonts w:ascii="Arial" w:hAnsi="Arial" w:cs="Arial"/>
        </w:rPr>
        <w:t>Ze wzgl</w:t>
      </w:r>
      <w:r>
        <w:rPr>
          <w:rFonts w:ascii="Arial" w:hAnsi="Arial"/>
        </w:rPr>
        <w:t>ędu na ogromne znaczenie edukacji włączającej w kontekście zapewnienia równych szans wszystkim uczniom, szkolenie to obejmie zagadnienia związane z integracją ucz</w:t>
      </w:r>
      <w:r>
        <w:rPr>
          <w:rFonts w:ascii="Arial" w:hAnsi="Arial"/>
        </w:rPr>
        <w:t>niów o zróżnicowanych potrzebach i możliwościach, jak również metody pracy oraz organizację procesów edukacyjnych w środowisku włączającym</w:t>
      </w:r>
    </w:p>
    <w:p w:rsidR="005B50D2" w:rsidRDefault="00380330">
      <w:pPr>
        <w:pStyle w:val="Akapitzlist"/>
        <w:spacing w:after="0" w:line="360" w:lineRule="auto"/>
        <w:ind w:left="714"/>
        <w:contextualSpacing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:rsidR="005B50D2" w:rsidRDefault="00380330">
      <w:pPr>
        <w:pStyle w:val="Akapitzlist"/>
        <w:spacing w:after="0" w:line="360" w:lineRule="auto"/>
        <w:ind w:left="714"/>
        <w:contextualSpacing/>
        <w:rPr>
          <w:rFonts w:ascii="Arial" w:hAnsi="Arial" w:cs="Arial"/>
        </w:rPr>
      </w:pPr>
      <w:r>
        <w:rPr>
          <w:rFonts w:ascii="Arial" w:hAnsi="Arial" w:cs="Arial"/>
        </w:rPr>
        <w:t>2)</w:t>
      </w:r>
      <w:r>
        <w:rPr>
          <w:rFonts w:ascii="Arial" w:hAnsi="Arial" w:cs="Arial"/>
          <w:b/>
          <w:bCs/>
        </w:rPr>
        <w:t xml:space="preserve"> Część II zamówienia</w:t>
      </w:r>
      <w:r>
        <w:rPr>
          <w:rFonts w:ascii="Arial" w:hAnsi="Arial" w:cs="Arial"/>
        </w:rPr>
        <w:t xml:space="preserve"> – temat szkolenia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Cs/>
        </w:rPr>
        <w:t>Praca z uczniem SPE</w:t>
      </w:r>
      <w:r>
        <w:rPr>
          <w:rFonts w:ascii="Arial" w:hAnsi="Arial" w:cs="Arial"/>
          <w:bCs/>
        </w:rPr>
        <w:t>,                liczba uczestników – 70 nauczyciel</w:t>
      </w:r>
      <w:r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, czas trwania szkolenia 4 h.</w:t>
      </w:r>
    </w:p>
    <w:p w:rsidR="005B50D2" w:rsidRDefault="00380330">
      <w:pPr>
        <w:pStyle w:val="Akapitzlist"/>
        <w:spacing w:after="0" w:line="360" w:lineRule="auto"/>
        <w:ind w:left="714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Program szkolenia: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Szkolenie to, maj</w:t>
      </w:r>
      <w:r>
        <w:rPr>
          <w:rFonts w:ascii="Arial" w:hAnsi="Arial" w:cs="Arial"/>
          <w:bCs/>
        </w:rPr>
        <w:t>ące kluczowe znaczenie w pracy z uczniami wymagającymi szczególnej opieki edukacyjnej i terapeutycznej, pozwoli nauczycielom zdobyć umiejętności indywidualizacji procesu nauczania, diagnoz</w:t>
      </w:r>
      <w:r>
        <w:rPr>
          <w:rFonts w:ascii="Arial" w:hAnsi="Arial" w:cs="Arial"/>
          <w:bCs/>
        </w:rPr>
        <w:t>y potrzeb uczniów oraz skutecznego wsparcia dzieci z trudnościami rozwojowymi i edukacyjnymi.</w:t>
      </w:r>
    </w:p>
    <w:p w:rsidR="005B50D2" w:rsidRDefault="005B50D2">
      <w:pPr>
        <w:pStyle w:val="Akapitzlist"/>
        <w:spacing w:beforeAutospacing="0" w:after="0" w:afterAutospacing="0" w:line="360" w:lineRule="auto"/>
        <w:ind w:left="717"/>
        <w:rPr>
          <w:rFonts w:ascii="Arial" w:hAnsi="Arial" w:cs="Arial"/>
          <w:bCs/>
          <w:color w:val="EE0000"/>
        </w:rPr>
      </w:pP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Zapewnienie materiałów szkoleniowych dla każdego uczestnika szkolenia,</w:t>
      </w: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Wydanie w terminie do 5 dni od dnia zakończenia szkolenia certyfikatu/zaświadczenia z imie</w:t>
      </w:r>
      <w:r>
        <w:rPr>
          <w:rFonts w:ascii="Arial" w:hAnsi="Arial" w:cs="Arial"/>
          <w:bCs/>
        </w:rPr>
        <w:t>niem i nazwiskiem uczestnika, datą i miejscem urodzenia, tematem, liczbą godzin zrealizowanych poszczególnych zajęć oraz datą szkolenia.</w:t>
      </w: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Przy realizacji przedmiotu umowy, Wykonawca będzie kierować się najlepszą wiedzą, etyką zawodową, obowiązującymi </w:t>
      </w:r>
      <w:r>
        <w:rPr>
          <w:rFonts w:ascii="Arial" w:hAnsi="Arial" w:cs="Arial"/>
          <w:bCs/>
        </w:rPr>
        <w:t>przepisami prawa oraz należytą starannością.</w:t>
      </w: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oświadcza, że posiada odpowiednio wykwalifikowany personel (</w:t>
      </w:r>
      <w:r>
        <w:rPr>
          <w:rFonts w:ascii="Arial" w:hAnsi="Arial" w:cs="Arial"/>
          <w:bCs/>
          <w:color w:val="000000" w:themeColor="text1"/>
        </w:rPr>
        <w:t xml:space="preserve">posiadający minimum 2 letnie doświadczenie zawodowe) </w:t>
      </w:r>
      <w:r>
        <w:rPr>
          <w:rFonts w:ascii="Arial" w:hAnsi="Arial" w:cs="Arial"/>
          <w:bCs/>
        </w:rPr>
        <w:t xml:space="preserve">oraz potencjał  ekonomiczny i organizacyjny niezbędny do prawidłowego wykonania </w:t>
      </w:r>
      <w:r>
        <w:rPr>
          <w:rFonts w:ascii="Arial" w:hAnsi="Arial" w:cs="Arial"/>
          <w:bCs/>
        </w:rPr>
        <w:t>przedmiotu umowy.</w:t>
      </w:r>
    </w:p>
    <w:p w:rsidR="005B50D2" w:rsidRDefault="00380330">
      <w:pPr>
        <w:pStyle w:val="Akapitzlist"/>
        <w:numPr>
          <w:ilvl w:val="0"/>
          <w:numId w:val="1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  <w:iCs/>
        </w:rPr>
        <w:t xml:space="preserve">Niniejsze zadanie  jest  współfinansowane ze środków Europejskiego Funduszu Społecznego Plus w ramach Programu Regionalnego Fundusze Europejskie dla Łódzkiego 2021-2027 w ramach projektu </w:t>
      </w:r>
      <w:r w:rsidR="00420446">
        <w:rPr>
          <w:rFonts w:ascii="Arial" w:hAnsi="Arial" w:cs="Arial"/>
          <w:iCs/>
          <w:color w:val="000000" w:themeColor="text1"/>
          <w:lang w:eastAsia="pl-PL"/>
        </w:rPr>
        <w:t>„</w:t>
      </w:r>
      <w:r>
        <w:rPr>
          <w:rFonts w:ascii="Arial" w:hAnsi="Arial" w:cs="Arial"/>
          <w:iCs/>
          <w:color w:val="000000" w:themeColor="text1"/>
          <w:lang w:eastAsia="pl-PL"/>
        </w:rPr>
        <w:t>R</w:t>
      </w:r>
      <w:r>
        <w:rPr>
          <w:rFonts w:ascii="Arial" w:hAnsi="Arial" w:cs="Arial"/>
          <w:iCs/>
        </w:rPr>
        <w:t>ówny Dostęp do Edukacji dla Wszystkich – Wspiera</w:t>
      </w:r>
      <w:r>
        <w:rPr>
          <w:rFonts w:ascii="Arial" w:hAnsi="Arial" w:cs="Arial"/>
          <w:iCs/>
        </w:rPr>
        <w:t xml:space="preserve">nie Włączającego Kształcenia i Szkolenia w Szkole Podstawowej nr 1 im. </w:t>
      </w:r>
      <w:r w:rsidR="00420446">
        <w:rPr>
          <w:rFonts w:ascii="Arial" w:hAnsi="Arial" w:cs="Arial"/>
          <w:iCs/>
        </w:rPr>
        <w:t>Lotników Polskich w Poddębicach”</w:t>
      </w:r>
      <w:r>
        <w:rPr>
          <w:rFonts w:ascii="Arial" w:hAnsi="Arial" w:cs="Arial"/>
          <w:bCs/>
          <w:iCs/>
        </w:rPr>
        <w:t>.</w:t>
      </w:r>
    </w:p>
    <w:p w:rsidR="005B50D2" w:rsidRDefault="005B50D2">
      <w:pPr>
        <w:pStyle w:val="Akapitzlist"/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</w:p>
    <w:p w:rsidR="005B50D2" w:rsidRDefault="005B50D2">
      <w:pPr>
        <w:pStyle w:val="Akapitzlist"/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§2.</w:t>
      </w:r>
    </w:p>
    <w:p w:rsidR="005B50D2" w:rsidRDefault="00380330">
      <w:pPr>
        <w:pStyle w:val="Akapitzlist"/>
        <w:numPr>
          <w:ilvl w:val="0"/>
          <w:numId w:val="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>Termin wykonania przedmiotu umowy ustala się od dnia podpisania umowy w tym:</w:t>
      </w:r>
    </w:p>
    <w:p w:rsidR="005B50D2" w:rsidRDefault="00380330">
      <w:pPr>
        <w:pStyle w:val="Akapitzlist"/>
        <w:spacing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1)</w:t>
      </w:r>
      <w:r>
        <w:rPr>
          <w:rFonts w:ascii="Arial" w:hAnsi="Arial" w:cs="Arial"/>
          <w:bCs/>
          <w:color w:val="000000" w:themeColor="text1"/>
        </w:rPr>
        <w:tab/>
        <w:t xml:space="preserve">Część I zamówienia – </w:t>
      </w:r>
      <w:r w:rsidR="00420446">
        <w:rPr>
          <w:rFonts w:ascii="Arial" w:eastAsia="Calibri" w:hAnsi="Arial" w:cs="Arial"/>
          <w:bCs/>
          <w:color w:val="000000" w:themeColor="text1"/>
          <w:kern w:val="2"/>
        </w:rPr>
        <w:t>Szkolenie</w:t>
      </w:r>
      <w:r>
        <w:rPr>
          <w:rFonts w:ascii="Arial" w:eastAsia="Calibri" w:hAnsi="Arial" w:cs="Arial"/>
          <w:bCs/>
          <w:color w:val="000000" w:themeColor="text1"/>
          <w:kern w:val="2"/>
        </w:rPr>
        <w:t>:</w:t>
      </w:r>
      <w:r w:rsidR="00420446">
        <w:rPr>
          <w:rFonts w:ascii="Arial" w:eastAsia="Calibri" w:hAnsi="Arial" w:cs="Arial"/>
          <w:bCs/>
          <w:color w:val="000000" w:themeColor="text1"/>
          <w:kern w:val="2"/>
        </w:rPr>
        <w:t xml:space="preserve"> </w:t>
      </w:r>
      <w:r>
        <w:rPr>
          <w:rFonts w:ascii="Arial" w:eastAsia="Calibri" w:hAnsi="Arial" w:cs="Arial"/>
          <w:bCs/>
          <w:color w:val="000000" w:themeColor="text1"/>
          <w:kern w:val="2"/>
          <w14:ligatures w14:val="standardContextual"/>
        </w:rPr>
        <w:t>Wyr</w:t>
      </w:r>
      <w:r>
        <w:rPr>
          <w:rFonts w:ascii="Arial" w:eastAsia="Calibri" w:hAnsi="Arial" w:cs="Arial"/>
          <w:bCs/>
          <w:color w:val="000000" w:themeColor="text1"/>
          <w:kern w:val="2"/>
        </w:rPr>
        <w:t xml:space="preserve">ównywanie szans edukacyjnych </w:t>
      </w:r>
      <w:r>
        <w:rPr>
          <w:rFonts w:ascii="Arial" w:eastAsia="Calibri" w:hAnsi="Arial" w:cs="Arial"/>
          <w:bCs/>
          <w:color w:val="000000" w:themeColor="text1"/>
          <w:kern w:val="2"/>
        </w:rPr>
        <w:t xml:space="preserve">(edukacja włączająca) </w:t>
      </w:r>
      <w:r>
        <w:rPr>
          <w:rFonts w:ascii="Arial" w:hAnsi="Arial" w:cs="Arial"/>
          <w:bCs/>
          <w:color w:val="000000" w:themeColor="text1"/>
        </w:rPr>
        <w:t xml:space="preserve"> – do dnia 15 czerwca  2026 roku*; </w:t>
      </w:r>
    </w:p>
    <w:p w:rsidR="005B50D2" w:rsidRDefault="00380330">
      <w:pPr>
        <w:pStyle w:val="Akapitzlist"/>
        <w:spacing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2)</w:t>
      </w:r>
      <w:r>
        <w:rPr>
          <w:rFonts w:ascii="Arial" w:hAnsi="Arial" w:cs="Arial"/>
          <w:bCs/>
          <w:color w:val="000000" w:themeColor="text1"/>
        </w:rPr>
        <w:tab/>
        <w:t xml:space="preserve">Część II zamówienia – </w:t>
      </w:r>
      <w:r w:rsidR="00420446">
        <w:rPr>
          <w:rFonts w:ascii="Arial" w:eastAsia="Calibri" w:hAnsi="Arial" w:cs="Arial"/>
          <w:bCs/>
          <w:color w:val="000000" w:themeColor="text1"/>
          <w:kern w:val="2"/>
        </w:rPr>
        <w:t>Szkolenie</w:t>
      </w:r>
      <w:r>
        <w:rPr>
          <w:rFonts w:ascii="Arial" w:eastAsia="Calibri" w:hAnsi="Arial" w:cs="Arial"/>
          <w:bCs/>
          <w:color w:val="000000" w:themeColor="text1"/>
          <w:kern w:val="2"/>
        </w:rPr>
        <w:t>:</w:t>
      </w:r>
      <w:r w:rsidR="00420446">
        <w:rPr>
          <w:rFonts w:ascii="Arial" w:eastAsia="Calibri" w:hAnsi="Arial" w:cs="Arial"/>
          <w:bCs/>
          <w:color w:val="000000" w:themeColor="text1"/>
          <w:kern w:val="2"/>
        </w:rPr>
        <w:t xml:space="preserve"> </w:t>
      </w:r>
      <w:r>
        <w:rPr>
          <w:rFonts w:ascii="Arial" w:eastAsia="Calibri" w:hAnsi="Arial" w:cs="Arial"/>
          <w:bCs/>
          <w:color w:val="000000" w:themeColor="text1"/>
          <w:kern w:val="2"/>
        </w:rPr>
        <w:t>Praca z uczniem SPE</w:t>
      </w:r>
      <w:r>
        <w:rPr>
          <w:rFonts w:ascii="Arial" w:hAnsi="Arial" w:cs="Arial"/>
          <w:bCs/>
          <w:color w:val="000000" w:themeColor="text1"/>
        </w:rPr>
        <w:t xml:space="preserve">  – do dnia </w:t>
      </w:r>
      <w:r w:rsidR="00420446">
        <w:rPr>
          <w:rFonts w:ascii="Arial" w:hAnsi="Arial" w:cs="Arial"/>
          <w:bCs/>
          <w:color w:val="000000" w:themeColor="text1"/>
        </w:rPr>
        <w:t>15 czerwca</w:t>
      </w:r>
      <w:r>
        <w:rPr>
          <w:rFonts w:ascii="Arial" w:hAnsi="Arial" w:cs="Arial"/>
          <w:bCs/>
          <w:color w:val="000000" w:themeColor="text1"/>
        </w:rPr>
        <w:t xml:space="preserve"> 2026 roku*;</w:t>
      </w:r>
    </w:p>
    <w:p w:rsidR="005B50D2" w:rsidRDefault="005B50D2">
      <w:pPr>
        <w:pStyle w:val="Akapitzlist"/>
        <w:spacing w:beforeAutospacing="0" w:after="0" w:afterAutospacing="0" w:line="360" w:lineRule="auto"/>
        <w:ind w:left="714" w:hanging="357"/>
        <w:rPr>
          <w:rFonts w:ascii="Arial" w:hAnsi="Arial" w:cs="Arial"/>
          <w:bCs/>
          <w:color w:val="000000" w:themeColor="text1"/>
        </w:rPr>
      </w:pPr>
    </w:p>
    <w:p w:rsidR="005B50D2" w:rsidRDefault="00380330">
      <w:pPr>
        <w:pStyle w:val="Akapitzlist"/>
        <w:numPr>
          <w:ilvl w:val="0"/>
          <w:numId w:val="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Szkolenia odbędą się w trybie stacjonarnym  w  Szkole Podstawowej nr 1 im. Lotników Polskich w Poddębicach ul. Polna 36 , 99-200  Poddębice. </w:t>
      </w:r>
    </w:p>
    <w:p w:rsidR="005B50D2" w:rsidRDefault="00380330">
      <w:pPr>
        <w:pStyle w:val="Akapitzlist"/>
        <w:numPr>
          <w:ilvl w:val="0"/>
          <w:numId w:val="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zapewnia </w:t>
      </w:r>
      <w:r w:rsidR="00420446">
        <w:rPr>
          <w:rFonts w:ascii="Arial" w:hAnsi="Arial" w:cs="Arial"/>
          <w:bCs/>
        </w:rPr>
        <w:t>miejsce realizacji  szkolenia (sale</w:t>
      </w:r>
      <w:bookmarkStart w:id="1" w:name="_GoBack"/>
      <w:bookmarkEnd w:id="1"/>
      <w:r>
        <w:rPr>
          <w:rFonts w:ascii="Arial" w:hAnsi="Arial" w:cs="Arial"/>
          <w:bCs/>
        </w:rPr>
        <w:t>).</w:t>
      </w:r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§3.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Integralną część niniejszej umowy stanowią ponadt</w:t>
      </w:r>
      <w:r>
        <w:rPr>
          <w:rFonts w:ascii="Arial" w:hAnsi="Arial" w:cs="Arial"/>
          <w:bCs/>
          <w:sz w:val="24"/>
          <w:szCs w:val="24"/>
        </w:rPr>
        <w:t xml:space="preserve">o:    </w:t>
      </w:r>
    </w:p>
    <w:p w:rsidR="005B50D2" w:rsidRDefault="00380330">
      <w:pPr>
        <w:pStyle w:val="Akapitzlist"/>
        <w:numPr>
          <w:ilvl w:val="0"/>
          <w:numId w:val="3"/>
        </w:numPr>
        <w:spacing w:beforeAutospacing="0" w:after="0" w:afterAutospacing="0" w:line="360" w:lineRule="auto"/>
        <w:ind w:left="714" w:hanging="357"/>
        <w:rPr>
          <w:color w:val="000000"/>
        </w:rPr>
      </w:pPr>
      <w:r>
        <w:rPr>
          <w:rFonts w:ascii="Arial" w:hAnsi="Arial" w:cs="Arial"/>
          <w:bCs/>
          <w:color w:val="000000"/>
        </w:rPr>
        <w:t>zapytanie ofertowe - załącznik nr 1 do niniejszej umowy;</w:t>
      </w:r>
    </w:p>
    <w:p w:rsidR="005B50D2" w:rsidRDefault="00380330">
      <w:pPr>
        <w:pStyle w:val="Akapitzlist"/>
        <w:numPr>
          <w:ilvl w:val="0"/>
          <w:numId w:val="3"/>
        </w:numPr>
        <w:spacing w:beforeAutospacing="0" w:after="0" w:afterAutospacing="0" w:line="360" w:lineRule="auto"/>
        <w:ind w:left="714" w:hanging="357"/>
        <w:rPr>
          <w:color w:val="000000"/>
        </w:rPr>
      </w:pPr>
      <w:r>
        <w:rPr>
          <w:rFonts w:ascii="Arial" w:hAnsi="Arial" w:cs="Arial"/>
          <w:bCs/>
          <w:color w:val="000000"/>
        </w:rPr>
        <w:t>opis przedmiotu zamówienia – załącznik nr 2 do niniejszej umowy</w:t>
      </w:r>
    </w:p>
    <w:p w:rsidR="005B50D2" w:rsidRDefault="00380330">
      <w:pPr>
        <w:pStyle w:val="Akapitzlist"/>
        <w:numPr>
          <w:ilvl w:val="0"/>
          <w:numId w:val="3"/>
        </w:numPr>
        <w:spacing w:beforeAutospacing="0" w:after="0" w:afterAutospacing="0" w:line="360" w:lineRule="auto"/>
        <w:rPr>
          <w:color w:val="000000"/>
        </w:rPr>
      </w:pPr>
      <w:r>
        <w:rPr>
          <w:rFonts w:ascii="Arial" w:hAnsi="Arial" w:cs="Arial"/>
          <w:bCs/>
          <w:color w:val="000000"/>
        </w:rPr>
        <w:t>formularz ofertowy Wykonawcy - załącznik nr 3 do niniejszej umowy;</w:t>
      </w:r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§4.</w:t>
      </w:r>
    </w:p>
    <w:p w:rsidR="005B50D2" w:rsidRDefault="00380330">
      <w:pPr>
        <w:pStyle w:val="Akapitzlist"/>
        <w:numPr>
          <w:ilvl w:val="0"/>
          <w:numId w:val="4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Osobami odpowiedzialnymi za prawidłową realizację umowy </w:t>
      </w:r>
      <w:r>
        <w:rPr>
          <w:rFonts w:ascii="Arial" w:hAnsi="Arial" w:cs="Arial"/>
          <w:bCs/>
        </w:rPr>
        <w:t>zgodnie z jej treścią, są:</w:t>
      </w:r>
    </w:p>
    <w:p w:rsidR="005B50D2" w:rsidRDefault="00380330">
      <w:pPr>
        <w:pStyle w:val="Akapitzlist"/>
        <w:numPr>
          <w:ilvl w:val="0"/>
          <w:numId w:val="2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 stronie Zamawiającego: Sebastian Bamberski  - dyrektor szkoły                adres e-mail: </w:t>
      </w:r>
      <w:hyperlink r:id="rId9">
        <w:r>
          <w:rPr>
            <w:rStyle w:val="Hipercze"/>
            <w:rFonts w:ascii="Arial" w:hAnsi="Arial" w:cs="Arial"/>
            <w:bCs/>
          </w:rPr>
          <w:t>kontakt@sp1.poddebice.pl</w:t>
        </w:r>
      </w:hyperlink>
      <w:r>
        <w:rPr>
          <w:rFonts w:ascii="Arial" w:hAnsi="Arial" w:cs="Arial"/>
          <w:bCs/>
        </w:rPr>
        <w:t xml:space="preserve"> , tel. 43 678 41 56 ,</w:t>
      </w:r>
    </w:p>
    <w:p w:rsidR="005B50D2" w:rsidRDefault="00380330">
      <w:pPr>
        <w:pStyle w:val="Akapitzlist"/>
        <w:numPr>
          <w:ilvl w:val="0"/>
          <w:numId w:val="23"/>
        </w:numPr>
        <w:spacing w:beforeAutospacing="0" w:after="0" w:afterAutospacing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 stronie Wykonawcy: adres e</w:t>
      </w:r>
      <w:r>
        <w:rPr>
          <w:rFonts w:ascii="Arial" w:hAnsi="Arial" w:cs="Arial"/>
          <w:bCs/>
        </w:rPr>
        <w:t>-mail: , tel. ,</w:t>
      </w:r>
    </w:p>
    <w:p w:rsidR="005B50D2" w:rsidRDefault="00380330">
      <w:pPr>
        <w:pStyle w:val="Akapitzlist"/>
        <w:numPr>
          <w:ilvl w:val="0"/>
          <w:numId w:val="4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Zmiana osób upoważnionych, wskazanych w ust. 1 wymaga poinformowania drugiej strony na piśmie i nie stanowi zmiany umowy. Za równoznaczną z pismem formą powiadomienia przyjmuje się zawiadomienie przesłane droga elektroniczną na adres e-mail</w:t>
      </w:r>
      <w:r>
        <w:rPr>
          <w:rFonts w:ascii="Arial" w:hAnsi="Arial" w:cs="Arial"/>
          <w:bCs/>
        </w:rPr>
        <w:t xml:space="preserve"> wskazany w ust. 1.</w:t>
      </w:r>
    </w:p>
    <w:p w:rsidR="005B50D2" w:rsidRDefault="00380330">
      <w:pPr>
        <w:pStyle w:val="Akapitzlist"/>
        <w:numPr>
          <w:ilvl w:val="0"/>
          <w:numId w:val="4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Wszystkie informacje przekazywanie w ramach realizacji umowy będą przesyłane pisemnie, lub drogą elektroniczną na wskazany adres e-mail w ust. 1.</w:t>
      </w:r>
    </w:p>
    <w:p w:rsidR="005B50D2" w:rsidRDefault="00380330">
      <w:pPr>
        <w:pStyle w:val="Akapitzlist"/>
        <w:numPr>
          <w:ilvl w:val="0"/>
          <w:numId w:val="4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przypadku zmiany adresu do doręczeń, każda ze stron powiadamia o tym drugą stronę na </w:t>
      </w:r>
      <w:r>
        <w:rPr>
          <w:rFonts w:ascii="Arial" w:hAnsi="Arial" w:cs="Arial"/>
          <w:bCs/>
        </w:rPr>
        <w:t xml:space="preserve">piśmie, z odpowiednim wyprzedzeniem. W przypadku </w:t>
      </w:r>
      <w:r>
        <w:rPr>
          <w:rFonts w:ascii="Arial" w:hAnsi="Arial" w:cs="Arial"/>
          <w:bCs/>
        </w:rPr>
        <w:lastRenderedPageBreak/>
        <w:t>niedopełnienia tego obowiązku doręczenia dokonane na poprzedni adres uznaje się za skuteczne.</w:t>
      </w:r>
    </w:p>
    <w:p w:rsidR="005B50D2" w:rsidRDefault="00380330">
      <w:pPr>
        <w:pStyle w:val="Akapitzlist"/>
        <w:numPr>
          <w:ilvl w:val="0"/>
          <w:numId w:val="4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Strony zobowiązują się do wzajemnej współpracy, niezbędnej do prawidłowego wykonania przedmiotu umowy.</w:t>
      </w:r>
    </w:p>
    <w:p w:rsidR="005B50D2" w:rsidRDefault="00380330">
      <w:pPr>
        <w:tabs>
          <w:tab w:val="left" w:pos="709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§5.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wy</w:t>
      </w:r>
      <w:r>
        <w:rPr>
          <w:rFonts w:ascii="Arial" w:hAnsi="Arial" w:cs="Arial"/>
          <w:bCs/>
        </w:rPr>
        <w:t xml:space="preserve">konanie przedmiotu umowy Wykonawca otrzyma od Zamawiającego wynagrodzenie w wysokości:     </w:t>
      </w:r>
    </w:p>
    <w:p w:rsidR="005B50D2" w:rsidRDefault="00380330">
      <w:pPr>
        <w:pStyle w:val="Akapitzlist"/>
        <w:tabs>
          <w:tab w:val="left" w:pos="709"/>
        </w:tabs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>
        <w:rPr>
          <w:rFonts w:ascii="Arial" w:hAnsi="Arial" w:cs="Arial"/>
          <w:bCs/>
        </w:rPr>
        <w:tab/>
        <w:t>Czę</w:t>
      </w:r>
      <w:r w:rsidR="00420446">
        <w:rPr>
          <w:rFonts w:ascii="Arial" w:hAnsi="Arial" w:cs="Arial"/>
          <w:bCs/>
        </w:rPr>
        <w:t>ść I zamówienia – Szkolenie : „</w:t>
      </w:r>
      <w:r>
        <w:rPr>
          <w:rFonts w:ascii="Arial" w:eastAsia="Calibri" w:hAnsi="Arial" w:cs="Arial"/>
          <w:bCs/>
          <w:kern w:val="2"/>
          <w14:ligatures w14:val="standardContextual"/>
        </w:rPr>
        <w:t>Wyr</w:t>
      </w:r>
      <w:r>
        <w:rPr>
          <w:rFonts w:ascii="Arial" w:eastAsia="Calibri" w:hAnsi="Arial" w:cs="Arial"/>
          <w:bCs/>
          <w:kern w:val="2"/>
        </w:rPr>
        <w:t xml:space="preserve">ównywanie szans edukacyjnych (edukacja włączająca)” </w:t>
      </w:r>
      <w:r>
        <w:rPr>
          <w:rFonts w:ascii="Arial" w:hAnsi="Arial" w:cs="Arial"/>
          <w:bCs/>
        </w:rPr>
        <w:t xml:space="preserve">: netto: zł, brutto: zł (słownie: ) wynagrodzenie obejmuje podatek VAT </w:t>
      </w:r>
      <w:r>
        <w:rPr>
          <w:rFonts w:ascii="Arial" w:hAnsi="Arial" w:cs="Arial"/>
          <w:bCs/>
        </w:rPr>
        <w:t xml:space="preserve">wg. obowiązujących stawek.* </w:t>
      </w:r>
    </w:p>
    <w:p w:rsidR="005B50D2" w:rsidRDefault="00380330">
      <w:pPr>
        <w:pStyle w:val="Akapitzlist"/>
        <w:tabs>
          <w:tab w:val="left" w:pos="709"/>
        </w:tabs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>
        <w:rPr>
          <w:rFonts w:ascii="Arial" w:hAnsi="Arial" w:cs="Arial"/>
          <w:bCs/>
        </w:rPr>
        <w:tab/>
        <w:t>Część</w:t>
      </w:r>
      <w:r w:rsidR="00420446">
        <w:rPr>
          <w:rFonts w:ascii="Arial" w:hAnsi="Arial" w:cs="Arial"/>
          <w:bCs/>
        </w:rPr>
        <w:t xml:space="preserve"> II zamówienia – Szkolenie : „</w:t>
      </w:r>
      <w:r>
        <w:rPr>
          <w:rFonts w:ascii="Arial" w:eastAsia="Calibri" w:hAnsi="Arial" w:cs="Arial"/>
          <w:bCs/>
          <w:kern w:val="2"/>
        </w:rPr>
        <w:t>Praca z uczniem SPE</w:t>
      </w:r>
      <w:r>
        <w:rPr>
          <w:rFonts w:ascii="Arial" w:hAnsi="Arial" w:cs="Arial"/>
          <w:bCs/>
        </w:rPr>
        <w:t xml:space="preserve">”: netto: zł, brutto: zł (słownie: ) wynagrodzenie obejmuje podatek VAT wg. obowiązujących stawek.* </w:t>
      </w:r>
    </w:p>
    <w:p w:rsidR="005B50D2" w:rsidRDefault="005B50D2">
      <w:pPr>
        <w:pStyle w:val="Akapitzlist"/>
        <w:tabs>
          <w:tab w:val="left" w:pos="709"/>
        </w:tabs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</w:p>
    <w:p w:rsidR="005B50D2" w:rsidRDefault="005B50D2">
      <w:pPr>
        <w:pStyle w:val="Akapitzlist"/>
        <w:tabs>
          <w:tab w:val="left" w:pos="709"/>
        </w:tabs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ureguluje płatność za wykonaną w ramach niniejszej u</w:t>
      </w:r>
      <w:r>
        <w:rPr>
          <w:rFonts w:ascii="Arial" w:hAnsi="Arial" w:cs="Arial"/>
          <w:bCs/>
        </w:rPr>
        <w:t>mowy usługę po sporządzeniu w terminie do 5 dni od dnia przeprowadzenia szkolenia protokołu odbioru usługi oraz uzyskaniu przez uczestników certyfikatu/zaświadczenia.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oświadcza, iż rachunek bankowy służący do rozliczenia przedmiotu umowy  spełnia</w:t>
      </w:r>
      <w:r>
        <w:rPr>
          <w:rFonts w:ascii="Arial" w:hAnsi="Arial" w:cs="Arial"/>
          <w:bCs/>
        </w:rPr>
        <w:t xml:space="preserve"> wymogi na potrzeby mechanizmu podzielonej płatności (</w:t>
      </w:r>
      <w:proofErr w:type="spellStart"/>
      <w:r>
        <w:rPr>
          <w:rFonts w:ascii="Arial" w:hAnsi="Arial" w:cs="Arial"/>
          <w:bCs/>
        </w:rPr>
        <w:t>split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payment</w:t>
      </w:r>
      <w:proofErr w:type="spellEnd"/>
      <w:r>
        <w:rPr>
          <w:rFonts w:ascii="Arial" w:hAnsi="Arial" w:cs="Arial"/>
          <w:bCs/>
        </w:rPr>
        <w:t>), tzn., że do w/w rachunku bankowego jest przypisany rachunek VAT. Faktura będzie zawierać specjalne oznaczenie w postaci zapisu: ”mechanizm podzielonej płatności”, a także spełniać będzie</w:t>
      </w:r>
      <w:r>
        <w:rPr>
          <w:rFonts w:ascii="Arial" w:hAnsi="Arial" w:cs="Arial"/>
          <w:bCs/>
        </w:rPr>
        <w:t xml:space="preserve"> inne warunki określone w powszechnie obowiązujących przepisach w tym zakresie.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Wynagrodzenie określone w ust.1 stanowi całkowite wynagrodzenie należne Wykonawcy z tytułu wykonania wszelkich zobowiązań określonych w niniejszej umowie.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informuje</w:t>
      </w:r>
      <w:r>
        <w:rPr>
          <w:rFonts w:ascii="Arial" w:hAnsi="Arial" w:cs="Arial"/>
          <w:bCs/>
        </w:rPr>
        <w:t>, iż  płatności za  fakturę zrealizuje z zastosowaniem mechanizmu podzielonej płatności (</w:t>
      </w:r>
      <w:proofErr w:type="spellStart"/>
      <w:r>
        <w:rPr>
          <w:rFonts w:ascii="Arial" w:hAnsi="Arial" w:cs="Arial"/>
          <w:bCs/>
        </w:rPr>
        <w:t>split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payment</w:t>
      </w:r>
      <w:proofErr w:type="spellEnd"/>
      <w:r>
        <w:rPr>
          <w:rFonts w:ascii="Arial" w:hAnsi="Arial" w:cs="Arial"/>
          <w:bCs/>
        </w:rPr>
        <w:t>).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Płatność za prawidłową realizację przedmiotu dostawy będzie dokonana przez Zamawiającego przelewem na rachunek wskazany przez Wykonawcę w fakturze w te</w:t>
      </w:r>
      <w:r>
        <w:rPr>
          <w:rFonts w:ascii="Arial" w:hAnsi="Arial" w:cs="Arial"/>
          <w:bCs/>
        </w:rPr>
        <w:t xml:space="preserve">rminie 30 dni od daty otrzymania prawidłowo wystawionej faktury. </w:t>
      </w:r>
      <w:r>
        <w:rPr>
          <w:rFonts w:ascii="Arial" w:hAnsi="Arial" w:cs="Arial"/>
          <w:bCs/>
        </w:rPr>
        <w:lastRenderedPageBreak/>
        <w:t>Wykonawca oświadcza, iż rachunek wskazany w fakturze został wskazany w zgłoszeniu identyfikacyjnym lub zgłoszeniu aktualizacyjnym złożonym przez Wykonawcę do naczelnika właściwego urzędu skar</w:t>
      </w:r>
      <w:r>
        <w:rPr>
          <w:rFonts w:ascii="Arial" w:hAnsi="Arial" w:cs="Arial"/>
          <w:bCs/>
        </w:rPr>
        <w:t>bowego i znajduje się na tzw. „białej liście podatników VAT”, o której mowa w art. 96 b ustawy z dnia 11 marca 2004 r. o podatku od towarów i usług.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stwierdzenia przez Zamawiającego, iż rachunek wskazany przez Wykonawcę  w fakturze nie znajduje</w:t>
      </w:r>
      <w:r>
        <w:rPr>
          <w:rFonts w:ascii="Arial" w:hAnsi="Arial" w:cs="Arial"/>
          <w:bCs/>
        </w:rPr>
        <w:t xml:space="preserve"> się  na tzw. „białej liście podatników VAT”  lub rachunek wskazany przez Wykonawcę nie spełnia wymogów określonych w ust. 4  niniejszego paragrafu, Zamawiający wstrzyma się z dokonaniem zapłaty za prawidłową realizację przedmiotu umowy do czasu wskazania </w:t>
      </w:r>
      <w:r>
        <w:rPr>
          <w:rFonts w:ascii="Arial" w:hAnsi="Arial" w:cs="Arial"/>
          <w:bCs/>
        </w:rPr>
        <w:t xml:space="preserve"> innego rachunku przez Wykonawcę, który będzie umieszczony na przedmiotowej liście oraz będzie spełniał warunki określone w ust.4. W takim przypadku Wykonawca zrzeka się prawa do żądania odsetek za opóźnienie w płatności za okres od pierwszego dnia po upły</w:t>
      </w:r>
      <w:r>
        <w:rPr>
          <w:rFonts w:ascii="Arial" w:hAnsi="Arial" w:cs="Arial"/>
          <w:bCs/>
        </w:rPr>
        <w:t>wie  terminu płatności wskazanego w ust. 6 do 7-dnia od daty powiadomienia  Zamawiającego o numerze rachunku spełniającego wymogi , których mowa w zdaniu poprzednim.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ponosi wyłączną odpowiedzialność za wszelkie szkody poniesione przez Zamawiające</w:t>
      </w:r>
      <w:r>
        <w:rPr>
          <w:rFonts w:ascii="Arial" w:hAnsi="Arial" w:cs="Arial"/>
          <w:bCs/>
        </w:rPr>
        <w:t>go w przypadku, jeżeli oświadczenia i zapewnienia  zawarte w ust. 4 i 6 okażą się niezgodne z prawdą. Wykonawca zobowiązuje się zwrócić Zamawiającemu wszelkie obciążenia nałożone z tego tytułu na Zamawiającego przez organy administracji skarbowej oraz zrek</w:t>
      </w:r>
      <w:r>
        <w:rPr>
          <w:rFonts w:ascii="Arial" w:hAnsi="Arial" w:cs="Arial"/>
          <w:bCs/>
        </w:rPr>
        <w:t>ompensować szkodę, jaka powstała u Zamawiającego, wynikającą w szczególności, ale  nie wyłącznie, z zakwestionowania przez organy administracji skarbowej prawidłowości odliczeń podatku VAT na podstawie wystawionych przez Wykonawcę faktur dokumentujących re</w:t>
      </w:r>
      <w:r>
        <w:rPr>
          <w:rFonts w:ascii="Arial" w:hAnsi="Arial" w:cs="Arial"/>
          <w:bCs/>
        </w:rPr>
        <w:t>alizację przedmiotu umowy, jak również braku możliwości zaliczenia  przez Zamawiającego wydatków poniesionych na realizację niniejszej umowy w koszty uzyskania przychodu.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Warunkiem zapłaty przez Zamawiającego  należnego wynagrodzenia za wykonaną usługę obj</w:t>
      </w:r>
      <w:r>
        <w:rPr>
          <w:rFonts w:ascii="Arial" w:hAnsi="Arial" w:cs="Arial"/>
          <w:bCs/>
        </w:rPr>
        <w:t>ętą niniejszą umową jest przedstawienie dowodów zapłaty podwykonawcom i dalszym podwykonawcom biorącym udział w realizacji niniejszego przedmiotu umowy.</w:t>
      </w:r>
    </w:p>
    <w:p w:rsidR="005B50D2" w:rsidRDefault="00380330">
      <w:pPr>
        <w:pStyle w:val="Akapitzlist"/>
        <w:numPr>
          <w:ilvl w:val="0"/>
          <w:numId w:val="5"/>
        </w:numPr>
        <w:tabs>
          <w:tab w:val="left" w:pos="709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 Faktury należy wystawić na: Nabywca: Gmina Poddębice, ul. Łódzka 17/21,            99-200 Poddębice, N</w:t>
      </w:r>
      <w:r w:rsidR="00420446">
        <w:rPr>
          <w:rFonts w:ascii="Arial" w:hAnsi="Arial" w:cs="Arial"/>
          <w:bCs/>
        </w:rPr>
        <w:t>IP 828</w:t>
      </w:r>
      <w:r>
        <w:rPr>
          <w:rFonts w:ascii="Arial" w:hAnsi="Arial" w:cs="Arial"/>
          <w:bCs/>
        </w:rPr>
        <w:t>-13-55-100; Odbio</w:t>
      </w:r>
      <w:r w:rsidR="00420446">
        <w:rPr>
          <w:rFonts w:ascii="Arial" w:hAnsi="Arial" w:cs="Arial"/>
          <w:bCs/>
        </w:rPr>
        <w:t>rca: Szkoła Podstawowa nr 1 im. </w:t>
      </w:r>
      <w:r>
        <w:rPr>
          <w:rFonts w:ascii="Arial" w:hAnsi="Arial" w:cs="Arial"/>
          <w:bCs/>
        </w:rPr>
        <w:t xml:space="preserve">Lotników Polskich w Poddębicach , ul. Polna  36, 99-200 Poddębice </w:t>
      </w:r>
      <w:r w:rsidR="00420446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NIP 828-12-82-068.</w:t>
      </w:r>
    </w:p>
    <w:p w:rsidR="005B50D2" w:rsidRDefault="00380330">
      <w:pPr>
        <w:pStyle w:val="Tekstpodstawowy31"/>
        <w:spacing w:after="0"/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>§6.</w:t>
      </w:r>
    </w:p>
    <w:p w:rsidR="005B50D2" w:rsidRDefault="00380330">
      <w:pPr>
        <w:pStyle w:val="Tekstpodstawowy31"/>
        <w:numPr>
          <w:ilvl w:val="0"/>
          <w:numId w:val="15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zobowiązuje się do wykonania przedmiotu umowy zgodnie ze szczególnymi wymaganiami określonymi w Zapyt</w:t>
      </w:r>
      <w:r>
        <w:rPr>
          <w:bCs/>
          <w:sz w:val="24"/>
          <w:szCs w:val="24"/>
        </w:rPr>
        <w:t>aniu ofertowym niniejszej umowy należytą starannością z uwzględnieniem zawodowego charakteru swojej działalności, terminowo, zgodnie z  najlepszą wiedzą, wykorzystując własne doświadczeniem oraz zgodnie z obowiązującymi przepisami prawa i z należytą dbałoś</w:t>
      </w:r>
      <w:r>
        <w:rPr>
          <w:bCs/>
          <w:sz w:val="24"/>
          <w:szCs w:val="24"/>
        </w:rPr>
        <w:t>cią o interesy Zamawiającego.</w:t>
      </w:r>
    </w:p>
    <w:p w:rsidR="005B50D2" w:rsidRDefault="00380330">
      <w:pPr>
        <w:pStyle w:val="Tekstpodstawowy31"/>
        <w:numPr>
          <w:ilvl w:val="0"/>
          <w:numId w:val="15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ramach wynagrodzenia, o którym mowa w §5 ust. 1, Wykonawca w szczególności zobowiązany jest:</w:t>
      </w:r>
    </w:p>
    <w:p w:rsidR="005B50D2" w:rsidRDefault="00380330">
      <w:pPr>
        <w:pStyle w:val="Tekstpodstawowy31"/>
        <w:numPr>
          <w:ilvl w:val="0"/>
          <w:numId w:val="16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do zapewnienia trener</w:t>
      </w:r>
      <w:r w:rsidR="00420446">
        <w:rPr>
          <w:bCs/>
          <w:sz w:val="24"/>
          <w:szCs w:val="24"/>
        </w:rPr>
        <w:t>a posiadającego doświadczenie (</w:t>
      </w:r>
      <w:r>
        <w:rPr>
          <w:bCs/>
          <w:color w:val="000000" w:themeColor="text1"/>
          <w:sz w:val="24"/>
          <w:szCs w:val="24"/>
        </w:rPr>
        <w:t>minimum 2 letnie doświadczenie zawodowe)</w:t>
      </w:r>
      <w:r>
        <w:rPr>
          <w:bCs/>
          <w:sz w:val="24"/>
          <w:szCs w:val="24"/>
        </w:rPr>
        <w:t>;</w:t>
      </w:r>
    </w:p>
    <w:p w:rsidR="005B50D2" w:rsidRDefault="00380330">
      <w:pPr>
        <w:pStyle w:val="Tekstpodstawowy31"/>
        <w:numPr>
          <w:ilvl w:val="0"/>
          <w:numId w:val="16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opracować, przygotować i przekazać każdemu uczestnikowi szkolenia/kursu niezbędne materiały szkoleniowe, </w:t>
      </w:r>
      <w:r>
        <w:rPr>
          <w:bCs/>
          <w:color w:val="000000" w:themeColor="text1"/>
          <w:sz w:val="24"/>
          <w:szCs w:val="24"/>
        </w:rPr>
        <w:t xml:space="preserve">z tym zastrzeżeniem, ze Wykonawca przekaże Zamawiającemu do akceptacji opracowaną agendę szkolenia w wersji elektronicznej najpóźniej na 1 dzień przed </w:t>
      </w:r>
      <w:r>
        <w:rPr>
          <w:bCs/>
          <w:color w:val="000000" w:themeColor="text1"/>
          <w:sz w:val="24"/>
          <w:szCs w:val="24"/>
        </w:rPr>
        <w:t xml:space="preserve">szkoleniem, na adres e- mail: </w:t>
      </w:r>
      <w:hyperlink r:id="rId10">
        <w:r>
          <w:rPr>
            <w:rStyle w:val="Hipercze"/>
            <w:bCs/>
            <w:sz w:val="24"/>
            <w:szCs w:val="24"/>
          </w:rPr>
          <w:t>kontakt@sp1.poddebice.pl</w:t>
        </w:r>
      </w:hyperlink>
      <w:r>
        <w:rPr>
          <w:bCs/>
          <w:sz w:val="24"/>
          <w:szCs w:val="24"/>
        </w:rPr>
        <w:t>;</w:t>
      </w:r>
    </w:p>
    <w:p w:rsidR="005B50D2" w:rsidRDefault="00380330">
      <w:pPr>
        <w:pStyle w:val="Tekstpodstawowy31"/>
        <w:numPr>
          <w:ilvl w:val="0"/>
          <w:numId w:val="16"/>
        </w:numPr>
        <w:spacing w:after="0"/>
        <w:ind w:left="714" w:hanging="357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umieścić na materiałach szkoleniowych, certyfikatach obowiązkowe logotypy Unii Europejskiej (UE), programu regionalnego województwa łódzkiego</w:t>
      </w:r>
      <w:r>
        <w:rPr>
          <w:bCs/>
          <w:color w:val="000000" w:themeColor="text1"/>
          <w:sz w:val="24"/>
          <w:szCs w:val="24"/>
        </w:rPr>
        <w:t xml:space="preserve"> i barw Rzeczypospolita Polska;</w:t>
      </w:r>
    </w:p>
    <w:p w:rsidR="005B50D2" w:rsidRDefault="00380330">
      <w:pPr>
        <w:pStyle w:val="Tekstpodstawowy31"/>
        <w:numPr>
          <w:ilvl w:val="0"/>
          <w:numId w:val="16"/>
        </w:numPr>
        <w:spacing w:after="0"/>
        <w:ind w:left="71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wydać każdemu z uczestników szkolenia certyfikat/zaświadczenie potwierdzające ukończenie szkolenia.</w:t>
      </w:r>
    </w:p>
    <w:p w:rsidR="005B50D2" w:rsidRDefault="00380330">
      <w:pPr>
        <w:pStyle w:val="Tekstpodstawowy31"/>
        <w:numPr>
          <w:ilvl w:val="0"/>
          <w:numId w:val="17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ponosi odpowiedzialność za naruszenie jakichkolwiek praw osób trzecich w związku z wykonywaniem umowy. W szczególn</w:t>
      </w:r>
      <w:r>
        <w:rPr>
          <w:bCs/>
          <w:sz w:val="24"/>
          <w:szCs w:val="24"/>
        </w:rPr>
        <w:t>ości dotyczy to praw osób uprawnionych do dóbr niematerialnych wykorzystywanych, wytworzonych lub dostarczonych w związku z wykonywaniem umowy. W przypadku jeżeli odpowiedzialność z tego tytułu poniesie Zamawiający, Wykonawca jest zobowiązany zwrócić Zamaw</w:t>
      </w:r>
      <w:r>
        <w:rPr>
          <w:bCs/>
          <w:sz w:val="24"/>
          <w:szCs w:val="24"/>
        </w:rPr>
        <w:t>iającemu wszelkie kwoty, do zapłaty które był zobowiązany Zamawiający.</w:t>
      </w:r>
    </w:p>
    <w:p w:rsidR="005B50D2" w:rsidRDefault="00380330">
      <w:pPr>
        <w:pStyle w:val="Tekstpodstawowy31"/>
        <w:numPr>
          <w:ilvl w:val="0"/>
          <w:numId w:val="17"/>
        </w:numPr>
        <w:spacing w:after="0"/>
        <w:ind w:left="357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Wykonawca jest zobowiązany do umożliwienia Zamawiającemu kontroli wykonywania umowy, a w szczególności do przedstawienia wszelkich dokumentów i informacji związanych z wykonywaniem umow</w:t>
      </w:r>
      <w:r>
        <w:rPr>
          <w:bCs/>
          <w:sz w:val="24"/>
          <w:szCs w:val="24"/>
        </w:rPr>
        <w:t>y oraz składania oświadczeń wymaganych przez Zamawiającego. Zamawiający lub upoważniony rzez niego podmiot ma prawo do dokonywania kontroli wykonywania umowy w każdym momencie, a w szczególności ma prawo wglądu we wszelkie dokumenty związane z wykonywaniem</w:t>
      </w:r>
      <w:r>
        <w:rPr>
          <w:bCs/>
          <w:sz w:val="24"/>
          <w:szCs w:val="24"/>
        </w:rPr>
        <w:t xml:space="preserve"> umowy przez Wykonawcę.</w:t>
      </w:r>
    </w:p>
    <w:p w:rsidR="005B50D2" w:rsidRDefault="00380330">
      <w:pPr>
        <w:pStyle w:val="Tekstpodstawowy31"/>
        <w:spacing w:after="0"/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>§7.</w:t>
      </w:r>
    </w:p>
    <w:p w:rsidR="005B50D2" w:rsidRDefault="00380330">
      <w:pPr>
        <w:pStyle w:val="Tekstpodstawowy31"/>
        <w:numPr>
          <w:ilvl w:val="0"/>
          <w:numId w:val="6"/>
        </w:numPr>
        <w:spacing w:after="0"/>
        <w:ind w:left="357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Strony ustalają, że z tytułu niewykonania lub nienależytego wykonania umowy są zobowiązane do zapłaty kar umownych w następujących wypadkach i wysokościach:</w:t>
      </w:r>
    </w:p>
    <w:p w:rsidR="005B50D2" w:rsidRDefault="00380330">
      <w:pPr>
        <w:pStyle w:val="Tekstpodstawowy31"/>
        <w:numPr>
          <w:ilvl w:val="0"/>
          <w:numId w:val="7"/>
        </w:numPr>
        <w:spacing w:after="0"/>
        <w:ind w:left="71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Wykonawca płaci Zamawiającemu kary umowne:</w:t>
      </w:r>
    </w:p>
    <w:p w:rsidR="005B50D2" w:rsidRDefault="00380330">
      <w:pPr>
        <w:pStyle w:val="Tekstpodstawowy31"/>
        <w:numPr>
          <w:ilvl w:val="0"/>
          <w:numId w:val="8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 odstąpienie od umowy </w:t>
      </w:r>
      <w:r>
        <w:rPr>
          <w:bCs/>
          <w:sz w:val="24"/>
          <w:szCs w:val="24"/>
        </w:rPr>
        <w:t>przez Zamawiającego na skutek okoliczności, za które odpowiada Wykonawca w wysokości 10% wynagrodzenia umownego brutto określonego w §5 ust.1,</w:t>
      </w:r>
    </w:p>
    <w:p w:rsidR="005B50D2" w:rsidRDefault="00380330">
      <w:pPr>
        <w:pStyle w:val="Tekstpodstawowy31"/>
        <w:numPr>
          <w:ilvl w:val="0"/>
          <w:numId w:val="8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za zwłokę  w wykonaniu przedmiotu zamówienia w wysokości  0,5% wynagrodzenia umownego brutto określonego w §5 ust</w:t>
      </w:r>
      <w:r>
        <w:rPr>
          <w:bCs/>
          <w:sz w:val="24"/>
          <w:szCs w:val="24"/>
        </w:rPr>
        <w:t xml:space="preserve">.1 naliczony za każdy dzień zwłoki, </w:t>
      </w:r>
    </w:p>
    <w:p w:rsidR="005B50D2" w:rsidRDefault="00380330">
      <w:pPr>
        <w:pStyle w:val="Tekstpodstawowy31"/>
        <w:numPr>
          <w:ilvl w:val="0"/>
          <w:numId w:val="8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przypadku wykonania przedmiotu zamówienia niezgodnie z zapisami w umowie i Zapytaniu ofertowym w wysokości 5 % wynagrodzenia umownego brutto określonego w §5 ust.1,</w:t>
      </w:r>
    </w:p>
    <w:p w:rsidR="005B50D2" w:rsidRDefault="00380330">
      <w:pPr>
        <w:pStyle w:val="Tekstpodstawowy31"/>
        <w:numPr>
          <w:ilvl w:val="0"/>
          <w:numId w:val="8"/>
        </w:numPr>
        <w:spacing w:after="0"/>
        <w:ind w:left="92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wysokości 5% wynagrodzenia umownego brutto, o któr</w:t>
      </w:r>
      <w:r>
        <w:rPr>
          <w:bCs/>
          <w:sz w:val="24"/>
          <w:szCs w:val="24"/>
        </w:rPr>
        <w:t xml:space="preserve">ym mowa w §5 ust. 1 za nieudostępnienia uczestnikom szkolenia niezbędnych materiałów służących do realizacji przedmiotu zamówienia; </w:t>
      </w:r>
    </w:p>
    <w:p w:rsidR="005B50D2" w:rsidRDefault="00380330">
      <w:pPr>
        <w:pStyle w:val="Tekstpodstawowy31"/>
        <w:numPr>
          <w:ilvl w:val="0"/>
          <w:numId w:val="7"/>
        </w:numPr>
        <w:spacing w:after="0"/>
        <w:ind w:left="714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Zamawiający płaci Wykonawcy karę umowną za odstąpienie od umowy na skutek okoliczności, za które odpowiada Zamawiający w wy</w:t>
      </w:r>
      <w:r>
        <w:rPr>
          <w:bCs/>
          <w:sz w:val="24"/>
          <w:szCs w:val="24"/>
        </w:rPr>
        <w:t>sokości 10% wynagrodzenia umownego brutto określonego w §5 ust. 1.</w:t>
      </w:r>
    </w:p>
    <w:p w:rsidR="005B50D2" w:rsidRDefault="00380330">
      <w:pPr>
        <w:pStyle w:val="Tekstpodstawowy31"/>
        <w:numPr>
          <w:ilvl w:val="0"/>
          <w:numId w:val="18"/>
        </w:numPr>
        <w:spacing w:after="0"/>
        <w:ind w:left="357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Strony mogą dochodzić odszkodowań przewyższających kary umowne na zasadach ogólnych.</w:t>
      </w:r>
    </w:p>
    <w:p w:rsidR="005B50D2" w:rsidRDefault="00380330">
      <w:pPr>
        <w:pStyle w:val="Tekstpodstawowy31"/>
        <w:numPr>
          <w:ilvl w:val="0"/>
          <w:numId w:val="18"/>
        </w:numPr>
        <w:spacing w:after="0"/>
        <w:ind w:left="357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t>W razie naliczenia kar umownych Zamawiający będzie upoważniony do potrącenia ich kwoty z faktury Wykonaw</w:t>
      </w:r>
      <w:r>
        <w:rPr>
          <w:bCs/>
          <w:sz w:val="24"/>
          <w:szCs w:val="24"/>
        </w:rPr>
        <w:t>cy.</w:t>
      </w:r>
    </w:p>
    <w:p w:rsidR="005B50D2" w:rsidRDefault="00380330">
      <w:pPr>
        <w:pStyle w:val="Tekstpodstawowy31"/>
        <w:numPr>
          <w:ilvl w:val="0"/>
          <w:numId w:val="18"/>
        </w:numPr>
        <w:spacing w:after="0"/>
        <w:ind w:left="357" w:right="-284" w:hanging="35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Łączna  maksymalna wysokość kar umownych, których Zamawiający może dochodzić od Wykonawcy nie może przekroczyć 20% kwoty wynagrodzenia brutto Wykonawcy określonego w §5 ust. 1.                                                                       </w:t>
      </w:r>
    </w:p>
    <w:p w:rsidR="005B50D2" w:rsidRDefault="00380330">
      <w:pPr>
        <w:shd w:val="clear" w:color="auto" w:fill="FFFFFF"/>
        <w:tabs>
          <w:tab w:val="left" w:pos="1003"/>
        </w:tabs>
        <w:spacing w:after="0" w:line="360" w:lineRule="auto"/>
        <w:ind w:right="-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§8.</w:t>
      </w:r>
    </w:p>
    <w:p w:rsidR="005B50D2" w:rsidRDefault="00380330">
      <w:pPr>
        <w:pStyle w:val="Akapitzlist"/>
        <w:numPr>
          <w:ilvl w:val="0"/>
          <w:numId w:val="19"/>
        </w:numPr>
        <w:shd w:val="clear" w:color="auto" w:fill="FFFFFF"/>
        <w:tabs>
          <w:tab w:val="left" w:pos="1003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nie może powierzyć wykonania usługi innym podmiotom bez uprzedniej, pisemnej zgody Zamawiającego.</w:t>
      </w:r>
    </w:p>
    <w:p w:rsidR="005B50D2" w:rsidRDefault="00380330">
      <w:pPr>
        <w:pStyle w:val="Akapitzlist"/>
        <w:numPr>
          <w:ilvl w:val="0"/>
          <w:numId w:val="19"/>
        </w:numPr>
        <w:shd w:val="clear" w:color="auto" w:fill="FFFFFF"/>
        <w:tabs>
          <w:tab w:val="left" w:pos="1003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przypadku naruszenia postanowień ust. 1 Zamawiający może odstąpić od umowy.</w:t>
      </w:r>
    </w:p>
    <w:p w:rsidR="005B50D2" w:rsidRDefault="00380330">
      <w:pPr>
        <w:pStyle w:val="Akapitzlist"/>
        <w:numPr>
          <w:ilvl w:val="0"/>
          <w:numId w:val="19"/>
        </w:numPr>
        <w:shd w:val="clear" w:color="auto" w:fill="FFFFFF"/>
        <w:tabs>
          <w:tab w:val="left" w:pos="1003"/>
        </w:tabs>
        <w:spacing w:beforeAutospacing="0" w:after="0" w:afterAutospacing="0" w:line="360" w:lineRule="auto"/>
        <w:ind w:left="357" w:hanging="357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</w:rPr>
        <w:t xml:space="preserve">W przypadku wyrażenia przez Zamawiającego zgody, o której mowa w ust. 1, za działania lub zaniechania podmiotów, którym Wykonawca powierzył wykonanie </w:t>
      </w:r>
      <w:r>
        <w:rPr>
          <w:rFonts w:ascii="Arial" w:hAnsi="Arial" w:cs="Arial"/>
          <w:bCs/>
          <w:color w:val="000000" w:themeColor="text1"/>
        </w:rPr>
        <w:t>części przedmiotu zamówienia lub zamówienia, Wykonawca odpowiada jak za  własne.</w:t>
      </w:r>
    </w:p>
    <w:p w:rsidR="005B50D2" w:rsidRDefault="00380330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§9.</w:t>
      </w:r>
    </w:p>
    <w:p w:rsidR="005B50D2" w:rsidRDefault="00380330">
      <w:pPr>
        <w:pStyle w:val="Akapitzlist"/>
        <w:numPr>
          <w:ilvl w:val="0"/>
          <w:numId w:val="20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zastrzega sobie możliwość istotnych zmian postanowień zawartej umowy w zakresie: </w:t>
      </w:r>
    </w:p>
    <w:p w:rsidR="005B50D2" w:rsidRDefault="00380330">
      <w:pPr>
        <w:pStyle w:val="Akapitzlist"/>
        <w:numPr>
          <w:ilvl w:val="0"/>
          <w:numId w:val="21"/>
        </w:numPr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zmiany terminu wykonania umowy (przedłużenie) z przyczyn zależnych od Zamawiającego lub będących następstwem działania siły wyższej – w zakresie dostosowania umow</w:t>
      </w:r>
      <w:r>
        <w:rPr>
          <w:rFonts w:ascii="Arial" w:hAnsi="Arial" w:cs="Arial"/>
          <w:bCs/>
        </w:rPr>
        <w:t xml:space="preserve">y do tych zmian; </w:t>
      </w:r>
    </w:p>
    <w:p w:rsidR="005B50D2" w:rsidRDefault="00380330">
      <w:pPr>
        <w:pStyle w:val="Akapitzlist"/>
        <w:numPr>
          <w:ilvl w:val="0"/>
          <w:numId w:val="21"/>
        </w:numPr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zmian powszechnie obowiązujących przepisów w zakresie mającym wpływ na wykonywanie umowy - w zakresie dostosowania postanowień umowy do tych zmian. </w:t>
      </w:r>
    </w:p>
    <w:p w:rsidR="005B50D2" w:rsidRDefault="00380330">
      <w:pPr>
        <w:pStyle w:val="Akapitzlist"/>
        <w:numPr>
          <w:ilvl w:val="0"/>
          <w:numId w:val="2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Zmiany, o których mowa w ust. 1 nie mogą spowodować zwiększenia całkowitej wartości wynag</w:t>
      </w:r>
      <w:r>
        <w:rPr>
          <w:rFonts w:ascii="Arial" w:hAnsi="Arial" w:cs="Arial"/>
          <w:bCs/>
        </w:rPr>
        <w:t xml:space="preserve">rodzenia brutto. </w:t>
      </w:r>
    </w:p>
    <w:p w:rsidR="005B50D2" w:rsidRDefault="00380330">
      <w:pPr>
        <w:pStyle w:val="Akapitzlist"/>
        <w:numPr>
          <w:ilvl w:val="0"/>
          <w:numId w:val="2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 przypadku wystąpienia okoliczności skutkujących koniecznością dokonania zmiany umowy, o których mowa w ust. 1, Zamawiający każdorazowo niezwłocznie poinformuje o tym Wykonawcę na piśmie. </w:t>
      </w:r>
    </w:p>
    <w:p w:rsidR="005B50D2" w:rsidRDefault="00380330">
      <w:pPr>
        <w:pStyle w:val="Akapitzlist"/>
        <w:numPr>
          <w:ilvl w:val="0"/>
          <w:numId w:val="22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2" w:name="_Hlk218601267"/>
      <w:r>
        <w:rPr>
          <w:rFonts w:ascii="Arial" w:hAnsi="Arial" w:cs="Arial"/>
          <w:bCs/>
        </w:rPr>
        <w:t>Zmiany, o których mowa w ust. 1 wymagają zawarci</w:t>
      </w:r>
      <w:r>
        <w:rPr>
          <w:rFonts w:ascii="Arial" w:hAnsi="Arial" w:cs="Arial"/>
          <w:bCs/>
        </w:rPr>
        <w:t>a aneksu do umowy.</w:t>
      </w:r>
      <w:bookmarkEnd w:id="2"/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§10.</w:t>
      </w:r>
    </w:p>
    <w:p w:rsidR="005B50D2" w:rsidRDefault="00380330">
      <w:pPr>
        <w:pStyle w:val="Akapitzlist"/>
        <w:numPr>
          <w:ilvl w:val="0"/>
          <w:numId w:val="9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ma prawo odstąpić od umowy:</w:t>
      </w:r>
    </w:p>
    <w:p w:rsidR="005B50D2" w:rsidRDefault="00380330">
      <w:pPr>
        <w:pStyle w:val="Akapitzlist"/>
        <w:numPr>
          <w:ilvl w:val="0"/>
          <w:numId w:val="10"/>
        </w:numPr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Zamawiającemu przysługuje prawo odstąpienie od umowy, gdy:</w:t>
      </w:r>
    </w:p>
    <w:p w:rsidR="005B50D2" w:rsidRDefault="00380330">
      <w:pPr>
        <w:pStyle w:val="Akapitzlist"/>
        <w:numPr>
          <w:ilvl w:val="0"/>
          <w:numId w:val="11"/>
        </w:numPr>
        <w:spacing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złożony wniosek o ogłoszenie upadłości Wykonawcy, zostanie ogłoszona likwidacja lub rozwiązanie firmy Wykonawcy  bądź Wykona</w:t>
      </w:r>
      <w:r>
        <w:rPr>
          <w:rFonts w:ascii="Arial" w:hAnsi="Arial" w:cs="Arial"/>
          <w:bCs/>
        </w:rPr>
        <w:t xml:space="preserve">wca </w:t>
      </w:r>
      <w:r>
        <w:rPr>
          <w:rFonts w:ascii="Arial" w:hAnsi="Arial" w:cs="Arial"/>
          <w:bCs/>
        </w:rPr>
        <w:lastRenderedPageBreak/>
        <w:t>zaprzestanie prowadzenia działalności gospodarczej, w tym w zakresie przedmiotu zamówienia,</w:t>
      </w:r>
    </w:p>
    <w:p w:rsidR="005B50D2" w:rsidRDefault="00380330">
      <w:pPr>
        <w:pStyle w:val="Akapitzlist"/>
        <w:numPr>
          <w:ilvl w:val="0"/>
          <w:numId w:val="11"/>
        </w:numPr>
        <w:spacing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zostanie wydany nakaz zajęcia majątku Wykonawcy, uniemożliwiający prawidłowe wykonanie przedmiotu umowy,</w:t>
      </w:r>
    </w:p>
    <w:p w:rsidR="005B50D2" w:rsidRDefault="00380330">
      <w:pPr>
        <w:pStyle w:val="Akapitzlist"/>
        <w:numPr>
          <w:ilvl w:val="0"/>
          <w:numId w:val="11"/>
        </w:numPr>
        <w:spacing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bez konieczności wyznaczenia dodatkowego terminu, Wykon</w:t>
      </w:r>
      <w:r>
        <w:rPr>
          <w:rFonts w:ascii="Arial" w:hAnsi="Arial" w:cs="Arial"/>
          <w:bCs/>
        </w:rPr>
        <w:t>awca jest w zwłoce w wykonaniu przedmiotu umowy co najmniej 14 dni ponad termin określony w §2 ust. 1,</w:t>
      </w:r>
    </w:p>
    <w:p w:rsidR="005B50D2" w:rsidRDefault="00380330">
      <w:pPr>
        <w:pStyle w:val="Akapitzlist"/>
        <w:numPr>
          <w:ilvl w:val="0"/>
          <w:numId w:val="11"/>
        </w:numPr>
        <w:spacing w:beforeAutospacing="0" w:after="0" w:afterAutospacing="0" w:line="360" w:lineRule="auto"/>
        <w:ind w:left="92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Wykonawca realizuje przedmiot umowy niezgodnie z opisem przedmiotu zmówienia i zapisami niniejszej umowy;</w:t>
      </w:r>
    </w:p>
    <w:p w:rsidR="005B50D2" w:rsidRDefault="00380330">
      <w:pPr>
        <w:pStyle w:val="Akapitzlist"/>
        <w:numPr>
          <w:ilvl w:val="0"/>
          <w:numId w:val="12"/>
        </w:numPr>
        <w:spacing w:beforeAutospacing="0" w:after="0" w:afterAutospacing="0" w:line="360" w:lineRule="auto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Wykonawcy przysługuje prawo odstąpienia od </w:t>
      </w:r>
      <w:r>
        <w:rPr>
          <w:rFonts w:ascii="Arial" w:hAnsi="Arial" w:cs="Arial"/>
          <w:bCs/>
        </w:rPr>
        <w:t>umowy, gdy Zamawiający zawiadomi Wykonawcę, iż wobec zaistnienia  nieprzewidzianych okoliczności nie będzie mógł spełnić swoich zobowiązań umownych wobec Wykonawcy.</w:t>
      </w:r>
    </w:p>
    <w:p w:rsidR="005B50D2" w:rsidRDefault="00380330">
      <w:pPr>
        <w:pStyle w:val="Akapitzlist"/>
        <w:numPr>
          <w:ilvl w:val="0"/>
          <w:numId w:val="13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bookmarkStart w:id="3" w:name="_Hlk218601289"/>
      <w:r>
        <w:rPr>
          <w:rFonts w:ascii="Arial" w:hAnsi="Arial" w:cs="Arial"/>
          <w:bCs/>
        </w:rPr>
        <w:t>Odstąpienie od umowy powinno nastąpić w formie pisemnej pod rygorem nieważności takiego ośw</w:t>
      </w:r>
      <w:r>
        <w:rPr>
          <w:rFonts w:ascii="Arial" w:hAnsi="Arial" w:cs="Arial"/>
          <w:bCs/>
        </w:rPr>
        <w:t>iadczenia, w terminie 30 dni od dnia powzięcia wiadomości o których mowa w ust. 1 i powinno zawierać uzasadnienie.</w:t>
      </w:r>
      <w:bookmarkEnd w:id="3"/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§11.</w:t>
      </w:r>
    </w:p>
    <w:p w:rsidR="005B50D2" w:rsidRDefault="00380330">
      <w:pPr>
        <w:pStyle w:val="Akapitzlist"/>
        <w:numPr>
          <w:ilvl w:val="0"/>
          <w:numId w:val="14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Wszelkie zmiany postanowień niniejszej umowy wymagają formy pisemnej pod rygorem nieważności. </w:t>
      </w:r>
    </w:p>
    <w:p w:rsidR="005B50D2" w:rsidRDefault="00380330">
      <w:pPr>
        <w:pStyle w:val="Akapitzlist"/>
        <w:numPr>
          <w:ilvl w:val="0"/>
          <w:numId w:val="14"/>
        </w:numPr>
        <w:spacing w:beforeAutospacing="0" w:after="0" w:afterAutospacing="0" w:line="360" w:lineRule="auto"/>
        <w:ind w:left="357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nieuregulowanych niniejszą umo</w:t>
      </w:r>
      <w:r>
        <w:rPr>
          <w:rFonts w:ascii="Arial" w:hAnsi="Arial" w:cs="Arial"/>
          <w:bCs/>
        </w:rPr>
        <w:t xml:space="preserve">wą mają zastosowanie przepisy Kodeksu Cywilnego, ustawy Prawo zamówień publicznych i inne przepisy szczególne właściwe  w przedmiocie umowy.                                 </w:t>
      </w:r>
    </w:p>
    <w:p w:rsidR="005B50D2" w:rsidRDefault="0038033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§12.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Umowę niniejszą sporządzono w trzech jednobrzmiących egzemplarzach, dwa egzem</w:t>
      </w:r>
      <w:r>
        <w:rPr>
          <w:rFonts w:ascii="Arial" w:hAnsi="Arial" w:cs="Arial"/>
          <w:bCs/>
          <w:sz w:val="24"/>
          <w:szCs w:val="24"/>
        </w:rPr>
        <w:t>plarze dla Zamawiającego, jeden egzemplarz dla Wykonawcy.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* niepotrzebne skreślić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Zamawiający:                                                                                     </w:t>
      </w:r>
    </w:p>
    <w:p w:rsidR="005B50D2" w:rsidRDefault="0038033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Wykonawca:</w:t>
      </w:r>
    </w:p>
    <w:sectPr w:rsidR="005B50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330" w:rsidRDefault="00380330">
      <w:pPr>
        <w:spacing w:after="0" w:line="240" w:lineRule="auto"/>
      </w:pPr>
      <w:r>
        <w:separator/>
      </w:r>
    </w:p>
  </w:endnote>
  <w:endnote w:type="continuationSeparator" w:id="0">
    <w:p w:rsidR="00380330" w:rsidRDefault="00380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0D2" w:rsidRDefault="005B50D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817891"/>
      <w:docPartObj>
        <w:docPartGallery w:val="Page Numbers (Bottom of Page)"/>
        <w:docPartUnique/>
      </w:docPartObj>
    </w:sdtPr>
    <w:sdtEndPr/>
    <w:sdtContent>
      <w:p w:rsidR="005B50D2" w:rsidRDefault="0038033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20446">
          <w:rPr>
            <w:noProof/>
          </w:rPr>
          <w:t>6</w:t>
        </w:r>
        <w:r>
          <w:fldChar w:fldCharType="end"/>
        </w:r>
      </w:p>
    </w:sdtContent>
  </w:sdt>
  <w:p w:rsidR="005B50D2" w:rsidRDefault="005B50D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49334"/>
      <w:docPartObj>
        <w:docPartGallery w:val="Page Numbers (Bottom of Page)"/>
        <w:docPartUnique/>
      </w:docPartObj>
    </w:sdtPr>
    <w:sdtEndPr/>
    <w:sdtContent>
      <w:p w:rsidR="005B50D2" w:rsidRDefault="0038033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:rsidR="005B50D2" w:rsidRDefault="005B50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330" w:rsidRDefault="00380330">
      <w:pPr>
        <w:spacing w:after="0" w:line="240" w:lineRule="auto"/>
      </w:pPr>
      <w:r>
        <w:separator/>
      </w:r>
    </w:p>
  </w:footnote>
  <w:footnote w:type="continuationSeparator" w:id="0">
    <w:p w:rsidR="00380330" w:rsidRDefault="00380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0D2" w:rsidRDefault="005B50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0D2" w:rsidRDefault="00380330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1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B50D2" w:rsidRDefault="005B50D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0D2" w:rsidRDefault="00380330">
    <w:pPr>
      <w:pStyle w:val="Nagwek"/>
    </w:pPr>
    <w:r>
      <w:rPr>
        <w:noProof/>
        <w:lang w:eastAsia="pl-PL"/>
      </w:rPr>
      <w:drawing>
        <wp:inline distT="0" distB="0" distL="0" distR="0">
          <wp:extent cx="5939790" cy="671195"/>
          <wp:effectExtent l="0" t="0" r="0" b="0"/>
          <wp:docPr id="2" name="Obraz 1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71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B50D2" w:rsidRDefault="005B50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9A3"/>
    <w:multiLevelType w:val="multilevel"/>
    <w:tmpl w:val="87881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77E2540"/>
    <w:multiLevelType w:val="multilevel"/>
    <w:tmpl w:val="7B8889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0BC40D9"/>
    <w:multiLevelType w:val="multilevel"/>
    <w:tmpl w:val="331662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1B28116B"/>
    <w:multiLevelType w:val="multilevel"/>
    <w:tmpl w:val="DE8672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B6B0035"/>
    <w:multiLevelType w:val="multilevel"/>
    <w:tmpl w:val="2226580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C616A48"/>
    <w:multiLevelType w:val="multilevel"/>
    <w:tmpl w:val="330482D0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2D70629B"/>
    <w:multiLevelType w:val="multilevel"/>
    <w:tmpl w:val="1F36A3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2DC81AAD"/>
    <w:multiLevelType w:val="multilevel"/>
    <w:tmpl w:val="25F48248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8">
    <w:nsid w:val="340F5120"/>
    <w:multiLevelType w:val="multilevel"/>
    <w:tmpl w:val="04E2C8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36DF369A"/>
    <w:multiLevelType w:val="multilevel"/>
    <w:tmpl w:val="DAC8B3B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3A2D7EDD"/>
    <w:multiLevelType w:val="multilevel"/>
    <w:tmpl w:val="4BA6AB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C110F6F"/>
    <w:multiLevelType w:val="multilevel"/>
    <w:tmpl w:val="A33A710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52031287"/>
    <w:multiLevelType w:val="multilevel"/>
    <w:tmpl w:val="0B32E12C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3">
    <w:nsid w:val="5BF9252F"/>
    <w:multiLevelType w:val="multilevel"/>
    <w:tmpl w:val="66A68B9A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20" w:hanging="180"/>
      </w:pPr>
    </w:lvl>
  </w:abstractNum>
  <w:abstractNum w:abstractNumId="14">
    <w:nsid w:val="60992797"/>
    <w:multiLevelType w:val="multilevel"/>
    <w:tmpl w:val="F9D053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64DD494B"/>
    <w:multiLevelType w:val="multilevel"/>
    <w:tmpl w:val="F9A4A97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6477611"/>
    <w:multiLevelType w:val="multilevel"/>
    <w:tmpl w:val="943AD80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6650A24"/>
    <w:multiLevelType w:val="multilevel"/>
    <w:tmpl w:val="4DBEFC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67E169B7"/>
    <w:multiLevelType w:val="multilevel"/>
    <w:tmpl w:val="DDCA328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9">
    <w:nsid w:val="6DFB7D47"/>
    <w:multiLevelType w:val="multilevel"/>
    <w:tmpl w:val="D1C4DF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6F4A381D"/>
    <w:multiLevelType w:val="multilevel"/>
    <w:tmpl w:val="BA54BB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75B6076F"/>
    <w:multiLevelType w:val="multilevel"/>
    <w:tmpl w:val="ACC6C6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nsid w:val="79FF7B72"/>
    <w:multiLevelType w:val="multilevel"/>
    <w:tmpl w:val="444ECF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7E4E5690"/>
    <w:multiLevelType w:val="multilevel"/>
    <w:tmpl w:val="53B84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1"/>
  </w:num>
  <w:num w:numId="5">
    <w:abstractNumId w:val="14"/>
  </w:num>
  <w:num w:numId="6">
    <w:abstractNumId w:val="2"/>
  </w:num>
  <w:num w:numId="7">
    <w:abstractNumId w:val="18"/>
  </w:num>
  <w:num w:numId="8">
    <w:abstractNumId w:val="12"/>
  </w:num>
  <w:num w:numId="9">
    <w:abstractNumId w:val="0"/>
  </w:num>
  <w:num w:numId="10">
    <w:abstractNumId w:val="16"/>
  </w:num>
  <w:num w:numId="11">
    <w:abstractNumId w:val="13"/>
  </w:num>
  <w:num w:numId="12">
    <w:abstractNumId w:val="5"/>
  </w:num>
  <w:num w:numId="13">
    <w:abstractNumId w:val="15"/>
  </w:num>
  <w:num w:numId="14">
    <w:abstractNumId w:val="22"/>
  </w:num>
  <w:num w:numId="15">
    <w:abstractNumId w:val="17"/>
  </w:num>
  <w:num w:numId="16">
    <w:abstractNumId w:val="7"/>
  </w:num>
  <w:num w:numId="17">
    <w:abstractNumId w:val="9"/>
  </w:num>
  <w:num w:numId="18">
    <w:abstractNumId w:val="11"/>
  </w:num>
  <w:num w:numId="19">
    <w:abstractNumId w:val="23"/>
  </w:num>
  <w:num w:numId="20">
    <w:abstractNumId w:val="21"/>
  </w:num>
  <w:num w:numId="21">
    <w:abstractNumId w:val="8"/>
  </w:num>
  <w:num w:numId="22">
    <w:abstractNumId w:val="4"/>
  </w:num>
  <w:num w:numId="23">
    <w:abstractNumId w:val="20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D2"/>
    <w:rsid w:val="00380330"/>
    <w:rsid w:val="00420446"/>
    <w:rsid w:val="005B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35D1"/>
    <w:pPr>
      <w:spacing w:after="160" w:line="259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DF35D1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9421BD"/>
    <w:rPr>
      <w:rFonts w:ascii="Arial" w:hAnsi="Arial"/>
      <w:b/>
      <w:bCs/>
      <w:color w:val="auto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928F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6E40C5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InternetLink">
    <w:name w:val="Internet Link"/>
    <w:uiPriority w:val="99"/>
    <w:unhideWhenUsed/>
    <w:qFormat/>
    <w:rsid w:val="006E40C5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C4438E"/>
    <w:rPr>
      <w:rFonts w:ascii="Calibri" w:eastAsia="Calibri" w:hAnsi="Calibri" w:cs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0D5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0D5A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9421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4C326B"/>
    <w:rPr>
      <w:color w:val="605E5C"/>
      <w:shd w:val="clear" w:color="auto" w:fill="E1DFDD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E40C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31">
    <w:name w:val="Tekst podstawowy 31"/>
    <w:basedOn w:val="Normalny"/>
    <w:qFormat/>
    <w:rsid w:val="00DF35D1"/>
    <w:pPr>
      <w:spacing w:after="120" w:line="360" w:lineRule="auto"/>
    </w:pPr>
    <w:rPr>
      <w:rFonts w:ascii="Arial" w:eastAsia="Times New Roman" w:hAnsi="Arial" w:cs="Arial"/>
      <w:sz w:val="16"/>
      <w:szCs w:val="16"/>
      <w:lang w:eastAsia="ar-SA"/>
    </w:rPr>
  </w:style>
  <w:style w:type="paragraph" w:styleId="NormalnyWeb">
    <w:name w:val="Normal (Web)"/>
    <w:basedOn w:val="Normalny"/>
    <w:uiPriority w:val="99"/>
    <w:qFormat/>
    <w:rsid w:val="00DF35D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Normalny"/>
    <w:qFormat/>
    <w:rsid w:val="00DF35D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DF35D1"/>
    <w:pPr>
      <w:spacing w:before="60" w:after="60" w:line="240" w:lineRule="auto"/>
      <w:ind w:left="851" w:hanging="295"/>
      <w:jc w:val="both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C85749"/>
    <w:rPr>
      <w:rFonts w:ascii="Times New Roman" w:eastAsia="Times New Roman" w:hAnsi="Times New Roman" w:cs="Times New Roman"/>
      <w:color w:val="000000"/>
      <w:kern w:val="2"/>
      <w:sz w:val="24"/>
      <w:szCs w:val="24"/>
      <w:lang w:eastAsia="pl-PL"/>
    </w:rPr>
  </w:style>
  <w:style w:type="paragraph" w:customStyle="1" w:styleId="a-podst-1">
    <w:name w:val="a-podst-1"/>
    <w:basedOn w:val="Normalny"/>
    <w:qFormat/>
    <w:rsid w:val="00C85749"/>
    <w:pPr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928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rsid w:val="006E40C5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C4438E"/>
    <w:pPr>
      <w:spacing w:after="120"/>
      <w:ind w:left="283"/>
    </w:pPr>
    <w:rPr>
      <w:sz w:val="16"/>
      <w:szCs w:val="16"/>
    </w:rPr>
  </w:style>
  <w:style w:type="paragraph" w:customStyle="1" w:styleId="StylIwony">
    <w:name w:val="Styl Iwony"/>
    <w:basedOn w:val="Normalny"/>
    <w:qFormat/>
    <w:rsid w:val="00802579"/>
    <w:pPr>
      <w:spacing w:before="120" w:after="120" w:line="240" w:lineRule="auto"/>
      <w:jc w:val="both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andard">
    <w:name w:val="Standard"/>
    <w:qFormat/>
    <w:rsid w:val="00802579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40D5A"/>
    <w:pPr>
      <w:tabs>
        <w:tab w:val="center" w:pos="4536"/>
        <w:tab w:val="right" w:pos="9072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kontakt@przedszkole.poddebic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ntakt@przedszkole.poddebice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F0A9E-0C83-4D60-9D54-1502581A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2285</Words>
  <Characters>13716</Characters>
  <Application>Microsoft Office Word</Application>
  <DocSecurity>0</DocSecurity>
  <Lines>114</Lines>
  <Paragraphs>31</Paragraphs>
  <ScaleCrop>false</ScaleCrop>
  <Company/>
  <LinksUpToDate>false</LinksUpToDate>
  <CharactersWithSpaces>15970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mdabrowska</dc:creator>
  <dc:description/>
  <cp:lastModifiedBy>Sekretariat</cp:lastModifiedBy>
  <cp:revision>35</cp:revision>
  <cp:lastPrinted>2026-02-05T12:04:00Z</cp:lastPrinted>
  <dcterms:created xsi:type="dcterms:W3CDTF">2026-02-04T15:20:00Z</dcterms:created>
  <dcterms:modified xsi:type="dcterms:W3CDTF">2026-04-27T09:15:00Z</dcterms:modified>
  <dc:language>pl-PL</dc:language>
</cp:coreProperties>
</file>